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38" w:rsidRPr="00993106" w:rsidRDefault="00B24E38" w:rsidP="00B24E3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38">
        <w:rPr>
          <w:rFonts w:ascii="Times New Roman" w:hAnsi="Times New Roman" w:cs="Times New Roman"/>
          <w:b/>
          <w:sz w:val="32"/>
          <w:szCs w:val="32"/>
        </w:rPr>
        <w:t>Здоровьесберегающие технологии в системе реабилитации детей и подростков с особыми возможностя</w:t>
      </w:r>
      <w:r>
        <w:rPr>
          <w:rFonts w:ascii="Times New Roman" w:hAnsi="Times New Roman" w:cs="Times New Roman"/>
          <w:b/>
          <w:sz w:val="32"/>
          <w:szCs w:val="32"/>
        </w:rPr>
        <w:t>ми здоровья</w:t>
      </w:r>
    </w:p>
    <w:p w:rsidR="00993106" w:rsidRPr="00993106" w:rsidRDefault="00993106" w:rsidP="00993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106">
        <w:rPr>
          <w:rFonts w:ascii="Times New Roman" w:hAnsi="Times New Roman" w:cs="Times New Roman"/>
          <w:sz w:val="28"/>
          <w:szCs w:val="28"/>
        </w:rPr>
        <w:t xml:space="preserve">С.В. Сухова </w:t>
      </w:r>
    </w:p>
    <w:p w:rsidR="00993106" w:rsidRDefault="00993106" w:rsidP="00993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93106">
        <w:rPr>
          <w:rFonts w:ascii="Times New Roman" w:hAnsi="Times New Roman" w:cs="Times New Roman"/>
          <w:sz w:val="28"/>
          <w:szCs w:val="28"/>
        </w:rPr>
        <w:t>уководитель ТПМПК г. Ульяновска,</w:t>
      </w:r>
    </w:p>
    <w:p w:rsidR="00993106" w:rsidRDefault="00993106" w:rsidP="00993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106">
        <w:rPr>
          <w:rFonts w:ascii="Times New Roman" w:hAnsi="Times New Roman" w:cs="Times New Roman"/>
          <w:sz w:val="28"/>
          <w:szCs w:val="28"/>
        </w:rPr>
        <w:t xml:space="preserve"> учитель-дефектолог </w:t>
      </w:r>
      <w:proofErr w:type="gramStart"/>
      <w:r w:rsidRPr="00993106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99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06" w:rsidRDefault="00993106" w:rsidP="00993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10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993106" w:rsidRPr="00993106" w:rsidRDefault="00993106" w:rsidP="00993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106">
        <w:rPr>
          <w:rFonts w:ascii="Times New Roman" w:hAnsi="Times New Roman" w:cs="Times New Roman"/>
          <w:sz w:val="28"/>
          <w:szCs w:val="28"/>
        </w:rPr>
        <w:t>категории</w:t>
      </w:r>
    </w:p>
    <w:p w:rsidR="00652D3D" w:rsidRPr="00B24E38" w:rsidRDefault="00652D3D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Федерации.</w:t>
      </w:r>
      <w:bookmarkStart w:id="0" w:name="_GoBack"/>
      <w:bookmarkEnd w:id="0"/>
    </w:p>
    <w:p w:rsidR="00652D3D" w:rsidRPr="00B24E38" w:rsidRDefault="00652D3D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Гражданам Российской Федерации гарантируется возможность получения образования независимо от по</w:t>
      </w:r>
      <w:r w:rsidR="003A00B6" w:rsidRPr="00B24E38">
        <w:rPr>
          <w:rFonts w:ascii="Times New Roman" w:hAnsi="Times New Roman" w:cs="Times New Roman"/>
          <w:sz w:val="28"/>
          <w:szCs w:val="28"/>
        </w:rPr>
        <w:t xml:space="preserve">ла, расы, национальности, </w:t>
      </w:r>
      <w:r w:rsidRPr="00B24E38">
        <w:rPr>
          <w:rFonts w:ascii="Times New Roman" w:hAnsi="Times New Roman" w:cs="Times New Roman"/>
          <w:sz w:val="28"/>
          <w:szCs w:val="28"/>
        </w:rPr>
        <w:t xml:space="preserve"> происхождения, места житель</w:t>
      </w:r>
      <w:r w:rsidR="003A00B6" w:rsidRPr="00B24E38"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B24E38">
        <w:rPr>
          <w:rFonts w:ascii="Times New Roman" w:hAnsi="Times New Roman" w:cs="Times New Roman"/>
          <w:sz w:val="28"/>
          <w:szCs w:val="28"/>
        </w:rPr>
        <w:t xml:space="preserve"> возраста, состояния здоровья, социального, имущественного и должностн</w:t>
      </w:r>
      <w:r w:rsidR="003A00B6" w:rsidRPr="00B24E38">
        <w:rPr>
          <w:rFonts w:ascii="Times New Roman" w:hAnsi="Times New Roman" w:cs="Times New Roman"/>
          <w:sz w:val="28"/>
          <w:szCs w:val="28"/>
        </w:rPr>
        <w:t>ого положения</w:t>
      </w:r>
      <w:r w:rsidRPr="00B24E38">
        <w:rPr>
          <w:rFonts w:ascii="Times New Roman" w:hAnsi="Times New Roman" w:cs="Times New Roman"/>
          <w:sz w:val="28"/>
          <w:szCs w:val="28"/>
        </w:rPr>
        <w:t>.</w:t>
      </w:r>
    </w:p>
    <w:p w:rsidR="003A00B6" w:rsidRPr="00B24E38" w:rsidRDefault="003A00B6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Каждый человек в нашей стране имеет право на образование.</w:t>
      </w:r>
    </w:p>
    <w:p w:rsidR="003A00B6" w:rsidRPr="00B24E38" w:rsidRDefault="003A00B6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534C8" w:rsidRPr="00B24E3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24E38">
        <w:rPr>
          <w:rFonts w:ascii="Times New Roman" w:hAnsi="Times New Roman" w:cs="Times New Roman"/>
          <w:sz w:val="28"/>
          <w:szCs w:val="28"/>
        </w:rPr>
        <w:t xml:space="preserve">уделяется большое внимание </w:t>
      </w:r>
      <w:r w:rsidR="00A85313" w:rsidRPr="00B24E38">
        <w:rPr>
          <w:rFonts w:ascii="Times New Roman" w:hAnsi="Times New Roman" w:cs="Times New Roman"/>
          <w:sz w:val="28"/>
          <w:szCs w:val="28"/>
        </w:rPr>
        <w:t>детям</w:t>
      </w:r>
      <w:r w:rsidRPr="00B24E38">
        <w:rPr>
          <w:rFonts w:ascii="Times New Roman" w:hAnsi="Times New Roman" w:cs="Times New Roman"/>
          <w:sz w:val="28"/>
          <w:szCs w:val="28"/>
        </w:rPr>
        <w:t xml:space="preserve"> с ОВЗ и инвалидам.</w:t>
      </w:r>
    </w:p>
    <w:p w:rsidR="00652D3D" w:rsidRPr="00B24E38" w:rsidRDefault="00652D3D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Государство создает гражданам с ограниченн</w:t>
      </w:r>
      <w:r w:rsidR="003A00B6" w:rsidRPr="00B24E38">
        <w:rPr>
          <w:rFonts w:ascii="Times New Roman" w:hAnsi="Times New Roman" w:cs="Times New Roman"/>
          <w:sz w:val="28"/>
          <w:szCs w:val="28"/>
        </w:rPr>
        <w:t>ыми возможностями здоровья</w:t>
      </w:r>
      <w:r w:rsidR="002B223A" w:rsidRPr="00B24E38">
        <w:rPr>
          <w:rFonts w:ascii="Times New Roman" w:hAnsi="Times New Roman" w:cs="Times New Roman"/>
          <w:sz w:val="28"/>
          <w:szCs w:val="28"/>
        </w:rPr>
        <w:t xml:space="preserve"> </w:t>
      </w:r>
      <w:r w:rsidRPr="00B24E38">
        <w:rPr>
          <w:rFonts w:ascii="Times New Roman" w:hAnsi="Times New Roman" w:cs="Times New Roman"/>
          <w:sz w:val="28"/>
          <w:szCs w:val="28"/>
        </w:rPr>
        <w:t xml:space="preserve">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3A00B6" w:rsidRPr="00B24E38" w:rsidRDefault="003A00B6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В г. Ульяновске дети с ОВЗ и дети – инвалиды получают дошкольное и школьное обучение в Муниципальных образовательных учреждениях. </w:t>
      </w:r>
    </w:p>
    <w:p w:rsidR="00AE7AD1" w:rsidRPr="00B24E38" w:rsidRDefault="00AE7AD1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Дошкольное во</w:t>
      </w:r>
      <w:r w:rsidR="00DE3DDC">
        <w:rPr>
          <w:rFonts w:ascii="Times New Roman" w:hAnsi="Times New Roman" w:cs="Times New Roman"/>
          <w:sz w:val="28"/>
          <w:szCs w:val="28"/>
        </w:rPr>
        <w:t>спитание и обучение получают 327</w:t>
      </w:r>
      <w:r w:rsidRPr="00B24E38">
        <w:rPr>
          <w:rFonts w:ascii="Times New Roman" w:hAnsi="Times New Roman" w:cs="Times New Roman"/>
          <w:sz w:val="28"/>
          <w:szCs w:val="28"/>
        </w:rPr>
        <w:t xml:space="preserve"> ребенк</w:t>
      </w:r>
      <w:proofErr w:type="gramStart"/>
      <w:r w:rsidRPr="00B24E38">
        <w:rPr>
          <w:rFonts w:ascii="Times New Roman" w:hAnsi="Times New Roman" w:cs="Times New Roman"/>
          <w:sz w:val="28"/>
          <w:szCs w:val="28"/>
        </w:rPr>
        <w:t>а</w:t>
      </w:r>
      <w:r w:rsidR="00A85313" w:rsidRPr="00B24E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34C8" w:rsidRPr="00B24E38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Pr="00B24E38">
        <w:rPr>
          <w:rFonts w:ascii="Times New Roman" w:hAnsi="Times New Roman" w:cs="Times New Roman"/>
          <w:sz w:val="28"/>
          <w:szCs w:val="28"/>
        </w:rPr>
        <w:t xml:space="preserve">, школьное </w:t>
      </w:r>
      <w:r w:rsidR="000534C8" w:rsidRPr="00B24E38">
        <w:rPr>
          <w:rFonts w:ascii="Times New Roman" w:hAnsi="Times New Roman" w:cs="Times New Roman"/>
          <w:sz w:val="28"/>
          <w:szCs w:val="28"/>
        </w:rPr>
        <w:t>о</w:t>
      </w:r>
      <w:r w:rsidRPr="00B24E38">
        <w:rPr>
          <w:rFonts w:ascii="Times New Roman" w:hAnsi="Times New Roman" w:cs="Times New Roman"/>
          <w:sz w:val="28"/>
          <w:szCs w:val="28"/>
        </w:rPr>
        <w:t>буче</w:t>
      </w:r>
      <w:r w:rsidR="00DE3DDC">
        <w:rPr>
          <w:rFonts w:ascii="Times New Roman" w:hAnsi="Times New Roman" w:cs="Times New Roman"/>
          <w:sz w:val="28"/>
          <w:szCs w:val="28"/>
        </w:rPr>
        <w:t>ние получают – 576 детей.</w:t>
      </w:r>
    </w:p>
    <w:p w:rsidR="00AE7AD1" w:rsidRPr="00B24E38" w:rsidRDefault="00AE7AD1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В последние годы в нашей стране быстро развивается гибкая система интеграции детей с особыми </w:t>
      </w:r>
      <w:r w:rsidR="002B223A" w:rsidRPr="00B24E38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B24E38">
        <w:rPr>
          <w:rFonts w:ascii="Times New Roman" w:hAnsi="Times New Roman" w:cs="Times New Roman"/>
          <w:sz w:val="28"/>
          <w:szCs w:val="28"/>
        </w:rPr>
        <w:t xml:space="preserve"> в общеобразовательные  учреждения. Такая система учитывает потребности и возможности ребенка и его семьи, расширяет возможности выбора родителями оптимального образовательного маршрута для своего ребенка, способствует выработке адекватной стратегии воспитания и обучения ребенка.</w:t>
      </w:r>
    </w:p>
    <w:p w:rsidR="00AE7AD1" w:rsidRPr="00B24E38" w:rsidRDefault="00AE7AD1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Наряду с получением образования, охрана здоровья детей является приоритетным направлением деятельности всего общества. Здоровье – один из важнейших компонентов человеческого благополучия и неотъемлемое право человека</w:t>
      </w:r>
      <w:r w:rsidR="002B223A" w:rsidRPr="00B24E38">
        <w:rPr>
          <w:rFonts w:ascii="Times New Roman" w:hAnsi="Times New Roman" w:cs="Times New Roman"/>
          <w:sz w:val="28"/>
          <w:szCs w:val="28"/>
        </w:rPr>
        <w:t>.</w:t>
      </w:r>
    </w:p>
    <w:p w:rsidR="00AE7AD1" w:rsidRPr="00B24E38" w:rsidRDefault="00AE7AD1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и укрепление здоровья детей с ОВЗ становится одной из важнейших задач любого образовательного учреждения. </w:t>
      </w:r>
    </w:p>
    <w:p w:rsidR="00F95A5F" w:rsidRPr="00B24E38" w:rsidRDefault="00F95A5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В образовательных учреждениях города выстраивается четкая система оздоровительной и профилактической работы среди учащихся и воспитанников, направленная на внедрение здоровьесберегающих технологий в образовательный процесс, создание и развитие здоровой среды.   Адекватная социокультурная здоровьесберегающая среда является условием физического, умственного и личностного развития  ребенка.</w:t>
      </w:r>
    </w:p>
    <w:p w:rsidR="00F95A5F" w:rsidRPr="00B24E38" w:rsidRDefault="00F95A5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Общеизвестно, что состояни</w:t>
      </w:r>
      <w:r w:rsidR="00982AC6" w:rsidRPr="00B24E38">
        <w:rPr>
          <w:rFonts w:ascii="Times New Roman" w:hAnsi="Times New Roman" w:cs="Times New Roman"/>
          <w:sz w:val="28"/>
          <w:szCs w:val="28"/>
        </w:rPr>
        <w:t xml:space="preserve">е здоровья детей </w:t>
      </w:r>
      <w:r w:rsidRPr="00B24E38">
        <w:rPr>
          <w:rFonts w:ascii="Times New Roman" w:hAnsi="Times New Roman" w:cs="Times New Roman"/>
          <w:sz w:val="28"/>
          <w:szCs w:val="28"/>
        </w:rPr>
        <w:t xml:space="preserve"> значительно зависит от условий, в которых находятся дети. Условия обучения и воспитания в ОУ города соответствуют новым требованиям </w:t>
      </w:r>
      <w:proofErr w:type="spellStart"/>
      <w:r w:rsidRPr="00B24E3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24E38">
        <w:rPr>
          <w:rFonts w:ascii="Times New Roman" w:hAnsi="Times New Roman" w:cs="Times New Roman"/>
          <w:sz w:val="28"/>
          <w:szCs w:val="28"/>
        </w:rPr>
        <w:t xml:space="preserve">. </w:t>
      </w:r>
      <w:r w:rsidR="00E37E43" w:rsidRPr="00B24E38">
        <w:rPr>
          <w:rFonts w:ascii="Times New Roman" w:hAnsi="Times New Roman" w:cs="Times New Roman"/>
          <w:sz w:val="28"/>
          <w:szCs w:val="28"/>
        </w:rPr>
        <w:t>Ежедневно Управлением образования города отслеживается температурный режим в помещениях в осенне-зимний период. Замеряются показатели освещенности помещений.  Все ОУ оснащены ростовой мебелью.  Во всех детских садах и школах города есть медицинские кабинеты, которые оснащены оборудованием для проведения фи</w:t>
      </w:r>
      <w:r w:rsidR="000534C8" w:rsidRPr="00B24E38">
        <w:rPr>
          <w:rFonts w:ascii="Times New Roman" w:hAnsi="Times New Roman" w:cs="Times New Roman"/>
          <w:sz w:val="28"/>
          <w:szCs w:val="28"/>
        </w:rPr>
        <w:t>зиотерапевтических процедур</w:t>
      </w:r>
      <w:r w:rsidR="00982AC6" w:rsidRPr="00B24E38">
        <w:rPr>
          <w:rFonts w:ascii="Times New Roman" w:hAnsi="Times New Roman" w:cs="Times New Roman"/>
          <w:sz w:val="28"/>
          <w:szCs w:val="28"/>
        </w:rPr>
        <w:t>, профилактических прививок</w:t>
      </w:r>
      <w:r w:rsidR="00E37E43" w:rsidRPr="00B24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0BB" w:rsidRPr="00B24E38" w:rsidRDefault="00E37E4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обучения,  использование оздоровительных методик, регулирующих двигательную активность, и приемов реабилитации умственной и физической работоспособности является основной в сфере деятельности педагогического коллектива. 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B24E38">
        <w:rPr>
          <w:rFonts w:ascii="Times New Roman" w:hAnsi="Times New Roman" w:cs="Times New Roman"/>
          <w:sz w:val="28"/>
          <w:szCs w:val="28"/>
          <w:u w:val="single"/>
        </w:rPr>
        <w:t>Создание зд</w:t>
      </w:r>
      <w:r w:rsidR="00A22BE1" w:rsidRPr="00B24E38">
        <w:rPr>
          <w:rFonts w:ascii="Times New Roman" w:hAnsi="Times New Roman" w:cs="Times New Roman"/>
          <w:sz w:val="28"/>
          <w:szCs w:val="28"/>
          <w:u w:val="single"/>
        </w:rPr>
        <w:t>оровьесберегающей среды реализуется в</w:t>
      </w:r>
      <w:r w:rsidRPr="00B24E38">
        <w:rPr>
          <w:rFonts w:ascii="Times New Roman" w:hAnsi="Times New Roman" w:cs="Times New Roman"/>
          <w:sz w:val="28"/>
          <w:szCs w:val="28"/>
          <w:u w:val="single"/>
        </w:rPr>
        <w:t xml:space="preserve"> 3 направления</w:t>
      </w:r>
      <w:r w:rsidR="00A22BE1" w:rsidRPr="00B24E38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B24E38">
        <w:rPr>
          <w:rFonts w:ascii="Times New Roman" w:hAnsi="Times New Roman" w:cs="Times New Roman"/>
          <w:sz w:val="28"/>
          <w:szCs w:val="28"/>
          <w:u w:val="single"/>
        </w:rPr>
        <w:t xml:space="preserve"> работы: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24E38">
        <w:rPr>
          <w:rFonts w:ascii="Times New Roman" w:hAnsi="Times New Roman" w:cs="Times New Roman"/>
          <w:b/>
          <w:sz w:val="28"/>
          <w:szCs w:val="28"/>
        </w:rPr>
        <w:t>- физкультурно – оздоровительное направление работы;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24E38">
        <w:rPr>
          <w:rFonts w:ascii="Times New Roman" w:hAnsi="Times New Roman" w:cs="Times New Roman"/>
          <w:b/>
          <w:sz w:val="28"/>
          <w:szCs w:val="28"/>
        </w:rPr>
        <w:t>- коррекционно-развивающее;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24E38">
        <w:rPr>
          <w:rFonts w:ascii="Times New Roman" w:hAnsi="Times New Roman" w:cs="Times New Roman"/>
          <w:b/>
          <w:sz w:val="28"/>
          <w:szCs w:val="28"/>
        </w:rPr>
        <w:t>- лечебно-профилактическое.</w:t>
      </w:r>
    </w:p>
    <w:p w:rsidR="00B24E38" w:rsidRDefault="00B24E3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</w:t>
      </w:r>
      <w:r w:rsidRPr="00B24E38">
        <w:rPr>
          <w:rFonts w:ascii="Times New Roman" w:hAnsi="Times New Roman" w:cs="Times New Roman"/>
          <w:b/>
          <w:sz w:val="28"/>
          <w:szCs w:val="28"/>
        </w:rPr>
        <w:t>изкультурно – оздоровительное направление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2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В школах и ДОУ проводится ежедневная утренняя гимнастика (</w:t>
      </w:r>
      <w:r w:rsidR="00A22BE1" w:rsidRPr="00B24E38">
        <w:rPr>
          <w:rFonts w:ascii="Times New Roman" w:hAnsi="Times New Roman" w:cs="Times New Roman"/>
          <w:sz w:val="28"/>
          <w:szCs w:val="28"/>
        </w:rPr>
        <w:t>в зале или в классе,</w:t>
      </w:r>
      <w:r w:rsidRPr="00B24E38">
        <w:rPr>
          <w:rFonts w:ascii="Times New Roman" w:hAnsi="Times New Roman" w:cs="Times New Roman"/>
          <w:sz w:val="28"/>
          <w:szCs w:val="28"/>
        </w:rPr>
        <w:t xml:space="preserve"> на свежем воздухе в весенне-летний период). 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В детских садах комбинированного и компенсирующего вида для детей с ОВЗ в</w:t>
      </w:r>
      <w:r w:rsidR="00EA2718" w:rsidRPr="00B24E38">
        <w:rPr>
          <w:rFonts w:ascii="Times New Roman" w:hAnsi="Times New Roman" w:cs="Times New Roman"/>
          <w:sz w:val="28"/>
          <w:szCs w:val="28"/>
        </w:rPr>
        <w:t xml:space="preserve"> неделю проводится 3 занятия физкультурой, один из которых предусмотрен для занятий на свежем воздухе. </w:t>
      </w:r>
    </w:p>
    <w:p w:rsidR="00B56106" w:rsidRPr="00B24E38" w:rsidRDefault="00EA271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Инструктором по физкультуре проводится индивидуальная работа по развитию моторных навыков детей. </w:t>
      </w:r>
    </w:p>
    <w:p w:rsidR="00C259DF" w:rsidRPr="00B24E38" w:rsidRDefault="00EA271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В школах введен третий урок физкультуры. 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lastRenderedPageBreak/>
        <w:t>На занятиях и уроках используются физкультминутки для предупреждения переутомления. В д/с план работы составлен таким образом, чтобы сочетались активные и пассивные виды деятельности.</w:t>
      </w:r>
      <w:r w:rsidR="00B56106" w:rsidRPr="00B24E38">
        <w:rPr>
          <w:rFonts w:ascii="Times New Roman" w:hAnsi="Times New Roman" w:cs="Times New Roman"/>
          <w:sz w:val="28"/>
          <w:szCs w:val="28"/>
        </w:rPr>
        <w:t xml:space="preserve"> Проводится гимнастика побудок после дневного сна, контрастные перебежки и закаливающие процедуры (полоскание горла кипяченой водой комнатной температуры). </w:t>
      </w:r>
    </w:p>
    <w:p w:rsidR="00B56106" w:rsidRPr="00B24E38" w:rsidRDefault="00B56106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Дети посещают плавательные бассейны «Торпедо», «Спартак».</w:t>
      </w:r>
    </w:p>
    <w:p w:rsidR="007F20BB" w:rsidRPr="00B24E38" w:rsidRDefault="007F20BB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Среди дошкольных учреждений для детей с ОВЗ проводится ежегодный физкультурный турнир «Малышок».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Важнейшим условием деятельности педагогических  коллективов  школ стало обязательное применение на занятиях здоровьесберегающих технологий обучения. Это предполагает: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учет периодов работоспособности детей на уроках (период врабатываемости, период высокой продуктивности, период снижения продуктивности с признаками утомления);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наличие эмоциональных разрядок на уроках;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использование физкультурных пауз на уроках.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Дополнительное образование вносит существенный вклад в образовательный процесс, в воспитание и оздоровление учащихся школы и реализуется во второй половине дня. Своеобразие этого направления заключается в том, что кроме задачи гармоничного развития личности оно несет в себе обязательный оздоровительный компонент и является частью оздоровительной программы.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 Ученики участвуют в спортивно-оздоровительных мероприятиях школы, в организации экскурсий, походов и прогулок.</w:t>
      </w:r>
    </w:p>
    <w:p w:rsidR="00E37E43" w:rsidRPr="00B24E38" w:rsidRDefault="00EA271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 </w:t>
      </w:r>
      <w:r w:rsidR="00F91C28" w:rsidRPr="00B24E38">
        <w:rPr>
          <w:rFonts w:ascii="Times New Roman" w:hAnsi="Times New Roman" w:cs="Times New Roman"/>
          <w:sz w:val="28"/>
          <w:szCs w:val="28"/>
        </w:rPr>
        <w:t xml:space="preserve">После занятий учащиеся посещают разнообразные секции (легкой атлетики, вольной борьбы, волейбола и футбола). </w:t>
      </w:r>
    </w:p>
    <w:p w:rsidR="003462A0" w:rsidRPr="00B24E38" w:rsidRDefault="00F91C2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На базе физкультурного комплекса «Торпедо» уже давно функционирует клуб «Кентавр», где дети и подростки занимаются верховой ездой. </w:t>
      </w:r>
    </w:p>
    <w:p w:rsidR="00F91C28" w:rsidRPr="00B24E38" w:rsidRDefault="00F91C2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Проходят  занятия </w:t>
      </w:r>
      <w:proofErr w:type="spellStart"/>
      <w:r w:rsidRPr="00B24E38">
        <w:rPr>
          <w:rFonts w:ascii="Times New Roman" w:hAnsi="Times New Roman" w:cs="Times New Roman"/>
          <w:sz w:val="28"/>
          <w:szCs w:val="28"/>
        </w:rPr>
        <w:t>иппотерапией</w:t>
      </w:r>
      <w:proofErr w:type="spellEnd"/>
      <w:r w:rsidRPr="00B24E38">
        <w:rPr>
          <w:rFonts w:ascii="Times New Roman" w:hAnsi="Times New Roman" w:cs="Times New Roman"/>
          <w:sz w:val="28"/>
          <w:szCs w:val="28"/>
        </w:rPr>
        <w:t xml:space="preserve"> для детей с ДЦП.    Показания для занятий - это ортопедические заболевания, такие как: </w:t>
      </w:r>
    </w:p>
    <w:p w:rsidR="00F91C28" w:rsidRPr="00B24E38" w:rsidRDefault="00F91C2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* нарушение координации движений; </w:t>
      </w:r>
    </w:p>
    <w:p w:rsidR="00F91C28" w:rsidRPr="00B24E38" w:rsidRDefault="00F91C2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lastRenderedPageBreak/>
        <w:t xml:space="preserve">* судорожные сокращения и атрофия мышц; </w:t>
      </w:r>
    </w:p>
    <w:p w:rsidR="00F91C28" w:rsidRPr="00B24E38" w:rsidRDefault="00F91C2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* искривление позвоночника; </w:t>
      </w:r>
    </w:p>
    <w:p w:rsidR="00F91C28" w:rsidRPr="00B24E38" w:rsidRDefault="00F91C28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* дефекты осанки и др.</w:t>
      </w:r>
    </w:p>
    <w:p w:rsidR="003462A0" w:rsidRPr="00B24E38" w:rsidRDefault="003462A0" w:rsidP="00B24E38">
      <w:pPr>
        <w:spacing w:after="120"/>
        <w:ind w:right="265"/>
        <w:rPr>
          <w:rFonts w:ascii="Times New Roman" w:hAnsi="Times New Roman" w:cs="Times New Roman"/>
          <w:sz w:val="28"/>
          <w:szCs w:val="28"/>
        </w:rPr>
      </w:pPr>
      <w:proofErr w:type="gramStart"/>
      <w:r w:rsidRPr="00B24E38">
        <w:rPr>
          <w:rFonts w:ascii="Times New Roman" w:hAnsi="Times New Roman" w:cs="Times New Roman"/>
          <w:sz w:val="28"/>
          <w:szCs w:val="28"/>
        </w:rPr>
        <w:t xml:space="preserve">Занятии проводятся 2 раза в неделю на территории ОГОУДОД </w:t>
      </w:r>
      <w:r w:rsidRPr="00B24E38">
        <w:rPr>
          <w:rFonts w:ascii="Times New Roman" w:hAnsi="Times New Roman" w:cs="Times New Roman"/>
          <w:b/>
          <w:sz w:val="28"/>
          <w:szCs w:val="28"/>
        </w:rPr>
        <w:t>Детско-юношеской конно-спортивной школы</w:t>
      </w:r>
      <w:r w:rsidRPr="00B24E3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24E3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24E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E38">
        <w:rPr>
          <w:rFonts w:ascii="Times New Roman" w:hAnsi="Times New Roman" w:cs="Times New Roman"/>
          <w:sz w:val="28"/>
          <w:szCs w:val="28"/>
        </w:rPr>
        <w:t>Ишеевка) при участии педаго</w:t>
      </w:r>
      <w:r w:rsidR="000534C8" w:rsidRPr="00B24E38">
        <w:rPr>
          <w:rFonts w:ascii="Times New Roman" w:hAnsi="Times New Roman" w:cs="Times New Roman"/>
          <w:sz w:val="28"/>
          <w:szCs w:val="28"/>
        </w:rPr>
        <w:t>гов – конников</w:t>
      </w:r>
      <w:r w:rsidRPr="00B24E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E38">
        <w:rPr>
          <w:rFonts w:ascii="Times New Roman" w:hAnsi="Times New Roman" w:cs="Times New Roman"/>
          <w:sz w:val="28"/>
          <w:szCs w:val="28"/>
        </w:rPr>
        <w:t xml:space="preserve"> </w:t>
      </w:r>
      <w:r w:rsidR="000534C8" w:rsidRPr="00B24E38">
        <w:rPr>
          <w:rFonts w:ascii="Times New Roman" w:hAnsi="Times New Roman" w:cs="Times New Roman"/>
          <w:sz w:val="28"/>
          <w:szCs w:val="28"/>
        </w:rPr>
        <w:t xml:space="preserve"> </w:t>
      </w:r>
      <w:r w:rsidRPr="00B24E38">
        <w:rPr>
          <w:rFonts w:ascii="Times New Roman" w:hAnsi="Times New Roman" w:cs="Times New Roman"/>
          <w:sz w:val="28"/>
          <w:szCs w:val="28"/>
        </w:rPr>
        <w:t>Занятия проводятся круглогодично.</w:t>
      </w:r>
    </w:p>
    <w:p w:rsidR="003462A0" w:rsidRPr="00B24E38" w:rsidRDefault="003462A0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В ОУ города  регулярно проходят «Дни Здоровья» с привлечением всех детей, преподавателей и родителей.</w:t>
      </w:r>
    </w:p>
    <w:p w:rsidR="00652D3D" w:rsidRPr="00B24E38" w:rsidRDefault="00652D3D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Ребенок во многом является зеркальным отражением своей семьи. Физическое воспитание в семье подразумевает формирование у ребенка навыков здорового образа жизни, включение режимных моментов, правильного питания, закаливания и др. С другой стороны, невозможно полностью реализовать принц</w:t>
      </w:r>
      <w:r w:rsidR="00C259DF" w:rsidRPr="00B24E38">
        <w:rPr>
          <w:rFonts w:ascii="Times New Roman" w:hAnsi="Times New Roman" w:cs="Times New Roman"/>
          <w:sz w:val="28"/>
          <w:szCs w:val="28"/>
        </w:rPr>
        <w:t>ипы здорового образа жизни</w:t>
      </w:r>
      <w:r w:rsidRPr="00B24E38">
        <w:rPr>
          <w:rFonts w:ascii="Times New Roman" w:hAnsi="Times New Roman" w:cs="Times New Roman"/>
          <w:sz w:val="28"/>
          <w:szCs w:val="28"/>
        </w:rPr>
        <w:t>, не опираясь на помощь родителей. Все это требует не только мотивированности родителей в области заботы о здоровье, но и их компетентности в области детского раз</w:t>
      </w:r>
      <w:r w:rsidR="00C259DF" w:rsidRPr="00B24E38">
        <w:rPr>
          <w:rFonts w:ascii="Times New Roman" w:hAnsi="Times New Roman" w:cs="Times New Roman"/>
          <w:sz w:val="28"/>
          <w:szCs w:val="28"/>
        </w:rPr>
        <w:t>вития</w:t>
      </w:r>
      <w:r w:rsidRPr="00B24E38">
        <w:rPr>
          <w:rFonts w:ascii="Times New Roman" w:hAnsi="Times New Roman" w:cs="Times New Roman"/>
          <w:sz w:val="28"/>
          <w:szCs w:val="28"/>
        </w:rPr>
        <w:t>.</w:t>
      </w:r>
    </w:p>
    <w:p w:rsidR="00652D3D" w:rsidRPr="00B24E38" w:rsidRDefault="00652D3D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В связи с этим особенно важной становится проблема новых технологий взаимодействий родителей и специалистов, специалистов и семьи в организации единого образовательного пространства дет</w:t>
      </w:r>
      <w:r w:rsidR="00982AC6" w:rsidRPr="00B24E38">
        <w:rPr>
          <w:rFonts w:ascii="Times New Roman" w:hAnsi="Times New Roman" w:cs="Times New Roman"/>
          <w:sz w:val="28"/>
          <w:szCs w:val="28"/>
        </w:rPr>
        <w:t xml:space="preserve">ского учреждения и семьи – </w:t>
      </w:r>
      <w:r w:rsidRPr="00B24E38">
        <w:rPr>
          <w:rFonts w:ascii="Times New Roman" w:hAnsi="Times New Roman" w:cs="Times New Roman"/>
          <w:sz w:val="28"/>
          <w:szCs w:val="28"/>
        </w:rPr>
        <w:t xml:space="preserve"> как целостной здоровьесберегающей социокультурной системы.</w:t>
      </w:r>
      <w:r w:rsidR="00C259DF" w:rsidRPr="00B2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DF" w:rsidRPr="00B24E38" w:rsidRDefault="00C259DF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Большое значение в работе с родителями является пропаганда здорового образа жизни, совместное участие в спортивных мероприятиях родителей и детей, организованных на базе ОУ: </w:t>
      </w:r>
      <w:r w:rsidR="00982AC6" w:rsidRPr="00B24E38">
        <w:rPr>
          <w:rFonts w:ascii="Times New Roman" w:hAnsi="Times New Roman" w:cs="Times New Roman"/>
          <w:sz w:val="28"/>
          <w:szCs w:val="28"/>
        </w:rPr>
        <w:t xml:space="preserve"> с</w:t>
      </w:r>
      <w:r w:rsidR="003462A0" w:rsidRPr="00B24E38">
        <w:rPr>
          <w:rFonts w:ascii="Times New Roman" w:hAnsi="Times New Roman" w:cs="Times New Roman"/>
          <w:sz w:val="28"/>
          <w:szCs w:val="28"/>
        </w:rPr>
        <w:t>портивных праздников, посвященных 23 февраля,</w:t>
      </w:r>
      <w:r w:rsidR="00982AC6" w:rsidRPr="00B24E38">
        <w:rPr>
          <w:rFonts w:ascii="Times New Roman" w:hAnsi="Times New Roman" w:cs="Times New Roman"/>
          <w:sz w:val="28"/>
          <w:szCs w:val="28"/>
        </w:rPr>
        <w:t xml:space="preserve"> дню</w:t>
      </w:r>
      <w:r w:rsidR="000534C8" w:rsidRPr="00B24E38">
        <w:rPr>
          <w:rFonts w:ascii="Times New Roman" w:hAnsi="Times New Roman" w:cs="Times New Roman"/>
          <w:sz w:val="28"/>
          <w:szCs w:val="28"/>
        </w:rPr>
        <w:t xml:space="preserve"> семьи (15 мая), дню физкультурника.</w:t>
      </w:r>
    </w:p>
    <w:p w:rsidR="002B223A" w:rsidRPr="00B24E38" w:rsidRDefault="002B223A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В ОУ города проводятся дни здоровья – в основном на свежем воздухе, чтобы учащиеся могли отдохнуть, расслабиться, сменить обстановку</w:t>
      </w:r>
      <w:r w:rsidR="00982AC6" w:rsidRPr="00B24E38">
        <w:rPr>
          <w:rFonts w:ascii="Times New Roman" w:hAnsi="Times New Roman" w:cs="Times New Roman"/>
          <w:sz w:val="28"/>
          <w:szCs w:val="28"/>
        </w:rPr>
        <w:t>,  провод</w:t>
      </w:r>
      <w:r w:rsidRPr="00B24E38">
        <w:rPr>
          <w:rFonts w:ascii="Times New Roman" w:hAnsi="Times New Roman" w:cs="Times New Roman"/>
          <w:sz w:val="28"/>
          <w:szCs w:val="28"/>
        </w:rPr>
        <w:t>ятся спортивные игры, и обычные прогулки. Так же в каникулярное время все учащиеся бывают на свежем воздухе – классными руководителями организуются соответствующие мероприятия, например, экскурсионные поездки, прогулки.</w:t>
      </w:r>
      <w:r w:rsidR="00B56106" w:rsidRPr="00B2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06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 включает</w:t>
      </w:r>
      <w:r w:rsidR="00A22BE1" w:rsidRPr="00B24E38">
        <w:rPr>
          <w:rFonts w:ascii="Times New Roman" w:hAnsi="Times New Roman" w:cs="Times New Roman"/>
          <w:sz w:val="28"/>
          <w:szCs w:val="28"/>
        </w:rPr>
        <w:t>: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проведение индивидуальной и подгрупповой работы с детьми с ОВЗ;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- использование на занятиях элементов </w:t>
      </w:r>
      <w:proofErr w:type="spellStart"/>
      <w:r w:rsidRPr="00B24E38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B24E38">
        <w:rPr>
          <w:rFonts w:ascii="Times New Roman" w:hAnsi="Times New Roman" w:cs="Times New Roman"/>
          <w:sz w:val="28"/>
          <w:szCs w:val="28"/>
        </w:rPr>
        <w:t>;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lastRenderedPageBreak/>
        <w:t>- пальчиковой гимнастики с использованием различных материалов (природного материала, шариков и мячей разного размера);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используется дыхательная гимнастика;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гимнастика для глаз (в детских садах с использованием пальчикового театра, в школьных учреждениях с использованием компьютерных технологий).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24E38">
        <w:rPr>
          <w:rFonts w:ascii="Times New Roman" w:hAnsi="Times New Roman" w:cs="Times New Roman"/>
          <w:b/>
          <w:sz w:val="28"/>
          <w:szCs w:val="28"/>
        </w:rPr>
        <w:t>Лечебно-профилактическая работа: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проведение осмотров узкими специалистами в ОУ города;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полноценное рациональное питание в ОУ города;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- в д/с проведение витаминизации;</w:t>
      </w:r>
    </w:p>
    <w:p w:rsidR="00A85313" w:rsidRPr="00B24E38" w:rsidRDefault="00A85313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- соблюдение норм </w:t>
      </w:r>
      <w:proofErr w:type="spellStart"/>
      <w:r w:rsidRPr="00B24E3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24E38">
        <w:rPr>
          <w:rFonts w:ascii="Times New Roman" w:hAnsi="Times New Roman" w:cs="Times New Roman"/>
          <w:sz w:val="28"/>
          <w:szCs w:val="28"/>
        </w:rPr>
        <w:t>.</w:t>
      </w:r>
    </w:p>
    <w:p w:rsidR="002B223A" w:rsidRPr="00B24E38" w:rsidRDefault="002B223A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proofErr w:type="spellStart"/>
      <w:r w:rsidRPr="00B24E3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24E38">
        <w:rPr>
          <w:rFonts w:ascii="Times New Roman" w:hAnsi="Times New Roman" w:cs="Times New Roman"/>
          <w:sz w:val="28"/>
          <w:szCs w:val="28"/>
        </w:rPr>
        <w:t xml:space="preserve"> работе, где педагоги рассказывают не только об интересных, нужных и важных профессиях, но и о том, как состояние здоровья влияет на выбор той или иной профессии, о том, какую про</w:t>
      </w:r>
      <w:r w:rsidR="000534C8" w:rsidRPr="00B24E38">
        <w:rPr>
          <w:rFonts w:ascii="Times New Roman" w:hAnsi="Times New Roman" w:cs="Times New Roman"/>
          <w:sz w:val="28"/>
          <w:szCs w:val="28"/>
        </w:rPr>
        <w:t>фессию можно выбрать, если имеются</w:t>
      </w:r>
      <w:r w:rsidRPr="00B24E38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Pr="00B24E3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24E38">
        <w:rPr>
          <w:rFonts w:ascii="Times New Roman" w:hAnsi="Times New Roman" w:cs="Times New Roman"/>
          <w:sz w:val="28"/>
          <w:szCs w:val="28"/>
        </w:rPr>
        <w:t>ибо заболевания, как сохранить здоровье в  трудовых условиях.</w:t>
      </w:r>
    </w:p>
    <w:p w:rsidR="002B223A" w:rsidRPr="00B24E38" w:rsidRDefault="002B223A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4E38">
        <w:rPr>
          <w:rFonts w:ascii="Times New Roman" w:hAnsi="Times New Roman" w:cs="Times New Roman"/>
          <w:sz w:val="28"/>
          <w:szCs w:val="28"/>
        </w:rPr>
        <w:t>Организация работы образовательного учреждения способствует объединению усилий общества и семьи для реализации более качественного духовного и физического развития детей.</w:t>
      </w:r>
    </w:p>
    <w:p w:rsidR="002B223A" w:rsidRPr="00B24E38" w:rsidRDefault="002B223A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B223A" w:rsidRPr="00B24E38" w:rsidRDefault="002B223A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B223A" w:rsidRPr="00B24E38" w:rsidRDefault="002B223A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B2F96" w:rsidRPr="00B24E38" w:rsidRDefault="00AB2F96" w:rsidP="00B24E38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B2F96" w:rsidRPr="00B24E38" w:rsidSect="006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D3D"/>
    <w:rsid w:val="000534C8"/>
    <w:rsid w:val="002B223A"/>
    <w:rsid w:val="003462A0"/>
    <w:rsid w:val="003A00B6"/>
    <w:rsid w:val="00613DE7"/>
    <w:rsid w:val="00652D3D"/>
    <w:rsid w:val="007F20BB"/>
    <w:rsid w:val="008C58C3"/>
    <w:rsid w:val="00982AC6"/>
    <w:rsid w:val="00993106"/>
    <w:rsid w:val="00A22BE1"/>
    <w:rsid w:val="00A85313"/>
    <w:rsid w:val="00AB2F96"/>
    <w:rsid w:val="00AE7AD1"/>
    <w:rsid w:val="00B24E38"/>
    <w:rsid w:val="00B56106"/>
    <w:rsid w:val="00BE02C5"/>
    <w:rsid w:val="00C259DF"/>
    <w:rsid w:val="00DE3DDC"/>
    <w:rsid w:val="00E37E43"/>
    <w:rsid w:val="00EA2718"/>
    <w:rsid w:val="00F91C28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Foster</dc:creator>
  <cp:keywords/>
  <dc:description/>
  <cp:lastModifiedBy>Svetlana</cp:lastModifiedBy>
  <cp:revision>8</cp:revision>
  <dcterms:created xsi:type="dcterms:W3CDTF">2011-11-20T11:32:00Z</dcterms:created>
  <dcterms:modified xsi:type="dcterms:W3CDTF">2014-05-23T18:20:00Z</dcterms:modified>
</cp:coreProperties>
</file>